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333333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color w:val="333333"/>
          <w:sz w:val="28"/>
          <w:szCs w:val="28"/>
          <w:shd w:val="clear" w:color="auto" w:fill="FFFFFF"/>
          <w:lang w:val="en-US" w:eastAsia="zh-CN"/>
        </w:rPr>
        <w:t xml:space="preserve">1 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2023年“优质服务基层行”活动</w:t>
      </w: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  <w:lang w:eastAsia="zh-CN"/>
        </w:rPr>
        <w:t>推荐标准</w:t>
      </w: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达标机构</w:t>
      </w: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  <w:lang w:eastAsia="zh-CN"/>
        </w:rPr>
        <w:t>名单</w:t>
      </w:r>
    </w:p>
    <w:p>
      <w:pPr>
        <w:rPr>
          <w:rFonts w:hint="eastAsia"/>
          <w:sz w:val="36"/>
          <w:szCs w:val="36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社区卫生服务中心名单（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 w:ascii="宋体" w:hAnsi="宋体"/>
          <w:b/>
          <w:sz w:val="32"/>
          <w:szCs w:val="32"/>
        </w:rPr>
        <w:t>家）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天津市和平区五大道街社区卫生服务中心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天津市河西区挂甲寺街社区卫生服务中心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天津市河东区上杭路街社区卫生服务中心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天津市河东区春华街社区卫生服务中心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天津市河北区建昌道街社区卫生服务中心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天津市东丽区华新街社区卫生服务中心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天津市东丽区新立街社区卫生服务中心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天津市东丽区无瑕</w:t>
      </w:r>
      <w:r>
        <w:rPr>
          <w:rFonts w:hint="eastAsia" w:ascii="宋体" w:hAnsi="宋体"/>
          <w:sz w:val="32"/>
          <w:szCs w:val="32"/>
          <w:lang w:val="en-US" w:eastAsia="zh-CN"/>
        </w:rPr>
        <w:t>街</w:t>
      </w:r>
      <w:r>
        <w:rPr>
          <w:rFonts w:hint="eastAsia" w:ascii="宋体" w:hAnsi="宋体"/>
          <w:sz w:val="32"/>
          <w:szCs w:val="32"/>
        </w:rPr>
        <w:t>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天津市西青区辛口镇社区卫生服务中心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天津市西青区精武镇社区卫生服务中心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天津市西青区赤龙社区卫生服务中心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天津市北辰区双口镇社区卫生服务中心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天津市北辰区青光镇社区卫生服务中心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天津市滨海新区新河街社区卫生服务中心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二、乡镇卫生院（6家）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天津市津南区辛庄镇卫生院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天津市津南区咸水沽镇卫生院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天津市宁河区七里海医院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天津市宁河区丰台医院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天津市宝坻区史各庄医院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天津市静海区静海镇中心卫生院</w:t>
      </w:r>
    </w:p>
    <w:p>
      <w:pPr>
        <w:pStyle w:val="4"/>
        <w:ind w:left="660" w:firstLine="0" w:firstLineChars="0"/>
        <w:rPr>
          <w:rFonts w:hint="eastAsia" w:ascii="宋体" w:hAnsi="宋体"/>
          <w:sz w:val="32"/>
          <w:szCs w:val="32"/>
        </w:rPr>
      </w:pPr>
    </w:p>
    <w:p>
      <w:pPr>
        <w:pStyle w:val="4"/>
        <w:ind w:left="660" w:firstLine="0" w:firstLineChars="0"/>
      </w:pP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C1337"/>
    <w:multiLevelType w:val="multilevel"/>
    <w:tmpl w:val="151C1337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wYzg1MDNiZWE4MWM0M2FiZmY1ZTQxNTMxZjkyZTkifQ=="/>
  </w:docVars>
  <w:rsids>
    <w:rsidRoot w:val="00E92CE4"/>
    <w:rsid w:val="00044281"/>
    <w:rsid w:val="0012452C"/>
    <w:rsid w:val="00124E97"/>
    <w:rsid w:val="00403C9F"/>
    <w:rsid w:val="008C0DC0"/>
    <w:rsid w:val="00D52A13"/>
    <w:rsid w:val="00E92CE4"/>
    <w:rsid w:val="07A1136F"/>
    <w:rsid w:val="36FF5207"/>
    <w:rsid w:val="78602772"/>
    <w:rsid w:val="7F9F067E"/>
    <w:rsid w:val="DDAFEB71"/>
    <w:rsid w:val="EA73A47C"/>
    <w:rsid w:val="FD9FC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2023-10-24T22:12:00Z</dcterms:created>
  <dc:creator>dreamsummit</dc:creator>
  <cp:lastModifiedBy>user</cp:lastModifiedBy>
  <dcterms:modified xsi:type="dcterms:W3CDTF">2023-11-02T10:00:55Z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DA6C2AB74D6146E3B09B963E266E1044_12</vt:lpwstr>
  </property>
</Properties>
</file>